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99" w:rsidRDefault="00ED6999" w:rsidP="00ED6999">
      <w:pPr>
        <w:pStyle w:val="a3"/>
        <w:tabs>
          <w:tab w:val="right" w:pos="-2520"/>
        </w:tabs>
        <w:spacing w:line="0" w:lineRule="atLeast"/>
        <w:ind w:left="-108" w:right="-63" w:firstLine="108"/>
        <w:jc w:val="center"/>
      </w:pPr>
      <w:r>
        <w:rPr>
          <w:noProof/>
        </w:rPr>
        <w:drawing>
          <wp:inline distT="0" distB="0" distL="0" distR="0">
            <wp:extent cx="572770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99" w:rsidRPr="0093240E" w:rsidRDefault="00ED6999" w:rsidP="00ED6999">
      <w:pPr>
        <w:pStyle w:val="a3"/>
        <w:tabs>
          <w:tab w:val="right" w:pos="-2520"/>
        </w:tabs>
        <w:spacing w:line="0" w:lineRule="atLeast"/>
        <w:ind w:left="-108" w:right="-63" w:firstLine="108"/>
        <w:jc w:val="center"/>
      </w:pPr>
    </w:p>
    <w:p w:rsidR="00ED6999" w:rsidRPr="0093240E" w:rsidRDefault="00ED6999" w:rsidP="00ED699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3240E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ED6999" w:rsidRPr="0093240E" w:rsidRDefault="00ED6999" w:rsidP="00ED6999">
      <w:pPr>
        <w:spacing w:after="0" w:line="0" w:lineRule="atLeast"/>
        <w:jc w:val="center"/>
        <w:rPr>
          <w:rFonts w:ascii="Times New Roman" w:hAnsi="Times New Roman"/>
          <w:b/>
          <w:spacing w:val="16"/>
          <w:sz w:val="28"/>
          <w:szCs w:val="28"/>
        </w:rPr>
      </w:pPr>
      <w:r w:rsidRPr="0093240E">
        <w:rPr>
          <w:rFonts w:ascii="Times New Roman" w:hAnsi="Times New Roman"/>
          <w:b/>
          <w:sz w:val="28"/>
          <w:szCs w:val="28"/>
        </w:rPr>
        <w:t xml:space="preserve">САРАТОВСКОЙ ОБЛАСТИ  </w:t>
      </w:r>
    </w:p>
    <w:p w:rsidR="00ED6999" w:rsidRPr="0093240E" w:rsidRDefault="00ED6999" w:rsidP="00ED6999">
      <w:pPr>
        <w:spacing w:after="0" w:line="0" w:lineRule="atLeast"/>
        <w:rPr>
          <w:rFonts w:ascii="Times New Roman" w:hAnsi="Times New Roman"/>
          <w:sz w:val="16"/>
        </w:rPr>
      </w:pPr>
    </w:p>
    <w:p w:rsidR="00ED6999" w:rsidRPr="0093240E" w:rsidRDefault="00ED6999" w:rsidP="00ED6999">
      <w:pPr>
        <w:spacing w:after="0" w:line="0" w:lineRule="atLeast"/>
        <w:ind w:left="3540"/>
        <w:rPr>
          <w:rFonts w:ascii="Times New Roman" w:hAnsi="Times New Roman"/>
          <w:b/>
          <w:spacing w:val="20"/>
          <w:sz w:val="28"/>
          <w:szCs w:val="28"/>
        </w:rPr>
      </w:pPr>
      <w:r w:rsidRPr="0093240E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93240E">
        <w:rPr>
          <w:rFonts w:ascii="Times New Roman" w:hAnsi="Times New Roman"/>
          <w:b/>
          <w:spacing w:val="20"/>
          <w:sz w:val="28"/>
          <w:szCs w:val="28"/>
        </w:rPr>
        <w:t xml:space="preserve"> ПРИКАЗ</w:t>
      </w:r>
    </w:p>
    <w:p w:rsidR="00ED6999" w:rsidRPr="0093240E" w:rsidRDefault="00ED6999" w:rsidP="00ED6999">
      <w:pPr>
        <w:pStyle w:val="a3"/>
        <w:tabs>
          <w:tab w:val="clear" w:pos="4153"/>
          <w:tab w:val="clear" w:pos="8306"/>
        </w:tabs>
        <w:spacing w:line="0" w:lineRule="atLeast"/>
        <w:ind w:firstLine="0"/>
        <w:jc w:val="center"/>
        <w:rPr>
          <w:b/>
          <w:sz w:val="32"/>
        </w:rPr>
      </w:pPr>
    </w:p>
    <w:p w:rsidR="00ED6999" w:rsidRPr="001D6B11" w:rsidRDefault="001D6B11" w:rsidP="00ED6999">
      <w:pPr>
        <w:pStyle w:val="a3"/>
        <w:tabs>
          <w:tab w:val="clear" w:pos="4153"/>
          <w:tab w:val="clear" w:pos="8306"/>
        </w:tabs>
        <w:spacing w:line="0" w:lineRule="atLeast"/>
        <w:ind w:firstLine="0"/>
        <w:jc w:val="left"/>
        <w:rPr>
          <w:szCs w:val="28"/>
        </w:rPr>
      </w:pPr>
      <w:r>
        <w:t>о</w:t>
      </w:r>
      <w:r w:rsidR="00ED6999" w:rsidRPr="001D6B11">
        <w:t>т</w:t>
      </w:r>
      <w:r>
        <w:t xml:space="preserve"> </w:t>
      </w:r>
      <w:r w:rsidR="00ED6999" w:rsidRPr="001D6B11">
        <w:t xml:space="preserve"> «    »      </w:t>
      </w:r>
      <w:r>
        <w:t xml:space="preserve"> </w:t>
      </w:r>
      <w:r w:rsidR="00ED6999" w:rsidRPr="001D6B11">
        <w:t xml:space="preserve">         </w:t>
      </w:r>
      <w:r w:rsidR="002A2E04" w:rsidRPr="001D6B11">
        <w:t xml:space="preserve">  </w:t>
      </w:r>
      <w:r w:rsidR="00ED6999" w:rsidRPr="001D6B11">
        <w:t xml:space="preserve">2018 года                                                                    № _____    </w:t>
      </w:r>
      <w:r w:rsidR="00ED6999" w:rsidRPr="001D6B11">
        <w:rPr>
          <w:szCs w:val="28"/>
        </w:rPr>
        <w:t xml:space="preserve">   </w:t>
      </w:r>
    </w:p>
    <w:p w:rsidR="00ED6999" w:rsidRDefault="00ED6999" w:rsidP="00ED6999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6999" w:rsidRDefault="00ED6999" w:rsidP="00ED699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A654A3" w:rsidRDefault="00ED6999" w:rsidP="001D6B11">
      <w:pPr>
        <w:pStyle w:val="a5"/>
        <w:ind w:right="340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999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A654A3" w:rsidRPr="00A654A3">
        <w:rPr>
          <w:rFonts w:ascii="Times New Roman" w:hAnsi="Times New Roman"/>
          <w:b/>
          <w:sz w:val="28"/>
          <w:szCs w:val="28"/>
          <w:lang w:eastAsia="ru-RU"/>
        </w:rPr>
        <w:t xml:space="preserve">внесении изменения в приказ </w:t>
      </w:r>
    </w:p>
    <w:p w:rsidR="00ED6999" w:rsidRDefault="00A654A3" w:rsidP="001D6B11">
      <w:pPr>
        <w:pStyle w:val="a5"/>
        <w:ind w:right="340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654A3">
        <w:rPr>
          <w:rFonts w:ascii="Times New Roman" w:hAnsi="Times New Roman"/>
          <w:b/>
          <w:sz w:val="28"/>
          <w:szCs w:val="28"/>
          <w:lang w:eastAsia="ru-RU"/>
        </w:rPr>
        <w:t>министерства здравоохранения области</w:t>
      </w:r>
    </w:p>
    <w:p w:rsidR="00A654A3" w:rsidRPr="00ED6999" w:rsidRDefault="00A654A3" w:rsidP="001D6B11">
      <w:pPr>
        <w:pStyle w:val="a5"/>
        <w:ind w:right="340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 апреля 2018 года № 49-п</w:t>
      </w:r>
    </w:p>
    <w:p w:rsidR="001D6B11" w:rsidRDefault="001D6B11" w:rsidP="00ED69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D6999" w:rsidRDefault="00ED6999" w:rsidP="00ED69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Pr="00ED6999">
        <w:rPr>
          <w:rFonts w:ascii="Times New Roman" w:hAnsi="Times New Roman"/>
          <w:bCs/>
          <w:sz w:val="28"/>
          <w:szCs w:val="28"/>
        </w:rPr>
        <w:t>Положения о министерстве здравоохранения Саратовской области, утвержденного постановлением Правительства Саратовско</w:t>
      </w:r>
      <w:r w:rsidR="00052E0C">
        <w:rPr>
          <w:rFonts w:ascii="Times New Roman" w:hAnsi="Times New Roman"/>
          <w:bCs/>
          <w:sz w:val="28"/>
          <w:szCs w:val="28"/>
        </w:rPr>
        <w:t>й области от 01.11.2007 № 386-П,</w:t>
      </w:r>
    </w:p>
    <w:p w:rsidR="00ED6999" w:rsidRDefault="00ED6999" w:rsidP="00ED69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6999" w:rsidRPr="00ED6999" w:rsidRDefault="00ED6999" w:rsidP="001D6B1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D6999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71506C" w:rsidRPr="00052E0C" w:rsidRDefault="00F92E7B" w:rsidP="0071506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2E0C">
        <w:rPr>
          <w:rFonts w:ascii="Times New Roman" w:hAnsi="Times New Roman"/>
          <w:bCs/>
          <w:sz w:val="28"/>
          <w:szCs w:val="28"/>
        </w:rPr>
        <w:t>Внести в приказ министерства здравоохранения области от 2 апреля 2018 года № 49-п «О П</w:t>
      </w:r>
      <w:r w:rsidR="00ED6999" w:rsidRPr="00052E0C">
        <w:rPr>
          <w:rFonts w:ascii="Times New Roman" w:hAnsi="Times New Roman"/>
          <w:bCs/>
          <w:sz w:val="28"/>
          <w:szCs w:val="28"/>
        </w:rPr>
        <w:t>еречн</w:t>
      </w:r>
      <w:r w:rsidRPr="00052E0C">
        <w:rPr>
          <w:rFonts w:ascii="Times New Roman" w:hAnsi="Times New Roman"/>
          <w:bCs/>
          <w:sz w:val="28"/>
          <w:szCs w:val="28"/>
        </w:rPr>
        <w:t>е</w:t>
      </w:r>
      <w:r w:rsidR="00ED6999" w:rsidRPr="00052E0C">
        <w:rPr>
          <w:rFonts w:ascii="Times New Roman" w:hAnsi="Times New Roman"/>
          <w:bCs/>
          <w:sz w:val="28"/>
          <w:szCs w:val="28"/>
        </w:rPr>
        <w:t xml:space="preserve"> </w:t>
      </w:r>
      <w:r w:rsidR="00ED6999" w:rsidRPr="00052E0C">
        <w:rPr>
          <w:rFonts w:ascii="Times New Roman" w:eastAsiaTheme="minorHAnsi" w:hAnsi="Times New Roman"/>
          <w:sz w:val="28"/>
          <w:szCs w:val="28"/>
        </w:rPr>
        <w:t>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</w:t>
      </w:r>
      <w:r w:rsidRPr="00052E0C">
        <w:rPr>
          <w:rFonts w:ascii="Times New Roman" w:eastAsiaTheme="minorHAnsi" w:hAnsi="Times New Roman"/>
          <w:sz w:val="28"/>
          <w:szCs w:val="28"/>
        </w:rPr>
        <w:t>»</w:t>
      </w:r>
      <w:r w:rsidR="0071506C" w:rsidRPr="00052E0C">
        <w:rPr>
          <w:rFonts w:ascii="Times New Roman" w:hAnsi="Times New Roman"/>
          <w:bCs/>
          <w:sz w:val="28"/>
          <w:szCs w:val="28"/>
        </w:rPr>
        <w:t xml:space="preserve"> изменение</w:t>
      </w:r>
      <w:r w:rsidR="00052E0C" w:rsidRPr="00052E0C">
        <w:rPr>
          <w:rFonts w:ascii="Times New Roman" w:hAnsi="Times New Roman"/>
          <w:bCs/>
          <w:sz w:val="28"/>
          <w:szCs w:val="28"/>
        </w:rPr>
        <w:t xml:space="preserve">, заменив </w:t>
      </w:r>
      <w:r w:rsidR="0071506C" w:rsidRPr="00052E0C">
        <w:rPr>
          <w:rFonts w:ascii="Times New Roman" w:eastAsiaTheme="minorHAnsi" w:hAnsi="Times New Roman"/>
          <w:sz w:val="28"/>
          <w:szCs w:val="28"/>
        </w:rPr>
        <w:t xml:space="preserve">в преамбуле </w:t>
      </w:r>
      <w:r w:rsidR="00C10C53" w:rsidRPr="00052E0C">
        <w:rPr>
          <w:rFonts w:ascii="Times New Roman" w:eastAsiaTheme="minorHAnsi" w:hAnsi="Times New Roman"/>
          <w:sz w:val="28"/>
          <w:szCs w:val="28"/>
        </w:rPr>
        <w:t>слов</w:t>
      </w:r>
      <w:r w:rsidR="00052E0C">
        <w:rPr>
          <w:rFonts w:ascii="Times New Roman" w:eastAsiaTheme="minorHAnsi" w:hAnsi="Times New Roman"/>
          <w:sz w:val="28"/>
          <w:szCs w:val="28"/>
        </w:rPr>
        <w:t>а</w:t>
      </w:r>
      <w:r w:rsidR="00C10C53" w:rsidRPr="00052E0C">
        <w:rPr>
          <w:rFonts w:ascii="Times New Roman" w:eastAsiaTheme="minorHAnsi" w:hAnsi="Times New Roman"/>
          <w:sz w:val="28"/>
          <w:szCs w:val="28"/>
        </w:rPr>
        <w:t xml:space="preserve"> </w:t>
      </w:r>
      <w:r w:rsidR="0071506C" w:rsidRPr="00052E0C">
        <w:rPr>
          <w:rFonts w:ascii="Times New Roman" w:eastAsiaTheme="minorHAnsi" w:hAnsi="Times New Roman"/>
          <w:sz w:val="28"/>
          <w:szCs w:val="28"/>
        </w:rPr>
        <w:t>«распоряжения Правительства</w:t>
      </w:r>
      <w:r w:rsidR="00052E0C">
        <w:rPr>
          <w:rFonts w:ascii="Times New Roman" w:eastAsiaTheme="minorHAnsi" w:hAnsi="Times New Roman"/>
          <w:sz w:val="28"/>
          <w:szCs w:val="28"/>
        </w:rPr>
        <w:t xml:space="preserve"> Саратовской области</w:t>
      </w:r>
      <w:r w:rsidR="00C10C53" w:rsidRPr="00052E0C">
        <w:rPr>
          <w:rFonts w:ascii="Times New Roman" w:eastAsiaTheme="minorHAnsi" w:hAnsi="Times New Roman"/>
          <w:sz w:val="28"/>
          <w:szCs w:val="28"/>
        </w:rPr>
        <w:t>» слова</w:t>
      </w:r>
      <w:r w:rsidR="00052E0C">
        <w:rPr>
          <w:rFonts w:ascii="Times New Roman" w:eastAsiaTheme="minorHAnsi" w:hAnsi="Times New Roman"/>
          <w:sz w:val="28"/>
          <w:szCs w:val="28"/>
        </w:rPr>
        <w:t>ми</w:t>
      </w:r>
      <w:r w:rsidR="00C10C53" w:rsidRPr="00052E0C">
        <w:rPr>
          <w:rFonts w:ascii="Times New Roman" w:eastAsiaTheme="minorHAnsi" w:hAnsi="Times New Roman"/>
          <w:sz w:val="28"/>
          <w:szCs w:val="28"/>
        </w:rPr>
        <w:t xml:space="preserve"> «</w:t>
      </w:r>
      <w:r w:rsidR="00052E0C">
        <w:rPr>
          <w:rFonts w:ascii="Times New Roman" w:eastAsiaTheme="minorHAnsi" w:hAnsi="Times New Roman"/>
          <w:sz w:val="28"/>
          <w:szCs w:val="28"/>
        </w:rPr>
        <w:t xml:space="preserve">Распоряжение Правительства </w:t>
      </w:r>
      <w:r w:rsidR="0071506C" w:rsidRPr="00052E0C">
        <w:rPr>
          <w:rFonts w:ascii="Times New Roman" w:eastAsiaTheme="minorHAnsi" w:hAnsi="Times New Roman"/>
          <w:sz w:val="28"/>
          <w:szCs w:val="28"/>
        </w:rPr>
        <w:t xml:space="preserve">Российской Федерации».  </w:t>
      </w:r>
      <w:proofErr w:type="gramEnd"/>
    </w:p>
    <w:p w:rsidR="00ED6999" w:rsidRPr="002A2E04" w:rsidRDefault="00ED6999" w:rsidP="00ED699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</w:pPr>
      <w:r w:rsidRPr="002A2E04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D6999" w:rsidRPr="002A2E04" w:rsidRDefault="00ED6999" w:rsidP="001D6B11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E04">
        <w:rPr>
          <w:rFonts w:ascii="Times New Roman" w:hAnsi="Times New Roman"/>
          <w:sz w:val="28"/>
          <w:szCs w:val="28"/>
        </w:rPr>
        <w:t xml:space="preserve">Настоящий приказ подлежит официальному опубликованию в средствах массовой информации. </w:t>
      </w:r>
    </w:p>
    <w:p w:rsidR="00ED6999" w:rsidRDefault="00ED6999" w:rsidP="001D6B11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szCs w:val="28"/>
        </w:rPr>
      </w:pPr>
    </w:p>
    <w:p w:rsidR="002A2E04" w:rsidRDefault="002A2E04" w:rsidP="00ED6999">
      <w:pPr>
        <w:pStyle w:val="a9"/>
        <w:tabs>
          <w:tab w:val="left" w:pos="1134"/>
        </w:tabs>
        <w:ind w:left="709"/>
        <w:jc w:val="both"/>
        <w:rPr>
          <w:szCs w:val="28"/>
        </w:rPr>
      </w:pPr>
    </w:p>
    <w:p w:rsidR="00052E0C" w:rsidRPr="00ED6999" w:rsidRDefault="00052E0C" w:rsidP="00ED6999">
      <w:pPr>
        <w:pStyle w:val="a9"/>
        <w:tabs>
          <w:tab w:val="left" w:pos="1134"/>
        </w:tabs>
        <w:ind w:left="709"/>
        <w:jc w:val="both"/>
        <w:rPr>
          <w:szCs w:val="28"/>
        </w:rPr>
      </w:pPr>
    </w:p>
    <w:p w:rsidR="00ED6999" w:rsidRPr="002A2E04" w:rsidRDefault="006B3637" w:rsidP="002A2E0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2A2E04">
        <w:rPr>
          <w:rFonts w:ascii="Times New Roman" w:hAnsi="Times New Roman"/>
          <w:b/>
          <w:bCs/>
          <w:sz w:val="28"/>
          <w:szCs w:val="28"/>
        </w:rPr>
        <w:t>инистр</w:t>
      </w:r>
      <w:r w:rsidR="001D6B11">
        <w:rPr>
          <w:rFonts w:ascii="Times New Roman" w:hAnsi="Times New Roman"/>
          <w:b/>
          <w:bCs/>
          <w:sz w:val="28"/>
          <w:szCs w:val="28"/>
        </w:rPr>
        <w:tab/>
      </w:r>
      <w:r w:rsidR="001D6B11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D6B11">
        <w:rPr>
          <w:rFonts w:ascii="Times New Roman" w:hAnsi="Times New Roman"/>
          <w:b/>
          <w:bCs/>
          <w:sz w:val="28"/>
          <w:szCs w:val="28"/>
        </w:rPr>
        <w:tab/>
      </w:r>
      <w:r w:rsidR="001D6B11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В.А.Шульдяков</w:t>
      </w:r>
      <w:proofErr w:type="spellEnd"/>
    </w:p>
    <w:p w:rsidR="00ED6999" w:rsidRDefault="00ED6999" w:rsidP="00ED6999">
      <w:pPr>
        <w:ind w:hanging="720"/>
        <w:rPr>
          <w:rFonts w:ascii="Times New Roman" w:hAnsi="Times New Roman"/>
          <w:bCs/>
          <w:sz w:val="20"/>
          <w:szCs w:val="20"/>
        </w:rPr>
      </w:pPr>
    </w:p>
    <w:p w:rsidR="00ED6999" w:rsidRDefault="00ED6999"/>
    <w:sectPr w:rsidR="00ED6999" w:rsidSect="003B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F6549"/>
    <w:multiLevelType w:val="hybridMultilevel"/>
    <w:tmpl w:val="8926E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999"/>
    <w:rsid w:val="00052E0C"/>
    <w:rsid w:val="001D6B11"/>
    <w:rsid w:val="001E7DE5"/>
    <w:rsid w:val="002A2E04"/>
    <w:rsid w:val="002B54D3"/>
    <w:rsid w:val="00396737"/>
    <w:rsid w:val="003B2724"/>
    <w:rsid w:val="006B3637"/>
    <w:rsid w:val="0071506C"/>
    <w:rsid w:val="009827F2"/>
    <w:rsid w:val="00A654A3"/>
    <w:rsid w:val="00C10C53"/>
    <w:rsid w:val="00ED6999"/>
    <w:rsid w:val="00F92E7B"/>
    <w:rsid w:val="00FB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99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D69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D699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99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6999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ED69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NikulinaMV</dc:creator>
  <cp:keywords/>
  <dc:description/>
  <cp:lastModifiedBy>NikulinaMV</cp:lastModifiedBy>
  <cp:revision>7</cp:revision>
  <cp:lastPrinted>2018-05-16T06:10:00Z</cp:lastPrinted>
  <dcterms:created xsi:type="dcterms:W3CDTF">2018-02-27T07:29:00Z</dcterms:created>
  <dcterms:modified xsi:type="dcterms:W3CDTF">2018-05-16T06:10:00Z</dcterms:modified>
</cp:coreProperties>
</file>